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95694" w14:textId="6631ABB4" w:rsidR="006F3DCA" w:rsidRPr="00154F4F" w:rsidRDefault="006F3DCA" w:rsidP="00E106C7">
      <w:pPr>
        <w:shd w:val="clear" w:color="auto" w:fill="F2F2F2" w:themeFill="background1" w:themeFillShade="F2"/>
        <w:spacing w:after="120" w:line="240" w:lineRule="auto"/>
        <w:jc w:val="center"/>
        <w:rPr>
          <w:rFonts w:ascii="Bell MT" w:hAnsi="Bell MT"/>
          <w:b/>
          <w:bCs/>
          <w:szCs w:val="28"/>
        </w:rPr>
      </w:pPr>
      <w:r w:rsidRPr="00154F4F">
        <w:rPr>
          <w:rFonts w:ascii="Bell MT" w:hAnsi="Bell MT"/>
          <w:b/>
          <w:bCs/>
          <w:color w:val="002060"/>
          <w:sz w:val="40"/>
          <w:szCs w:val="48"/>
        </w:rPr>
        <w:t xml:space="preserve">INFORME PROEG-UNEMAT ENADE Nº </w:t>
      </w:r>
      <w:r w:rsidR="00507420">
        <w:rPr>
          <w:rFonts w:ascii="Bell MT" w:hAnsi="Bell MT"/>
          <w:b/>
          <w:bCs/>
          <w:color w:val="002060"/>
          <w:sz w:val="40"/>
          <w:szCs w:val="48"/>
        </w:rPr>
        <w:t>3</w:t>
      </w:r>
    </w:p>
    <w:p w14:paraId="1BBB5FFB" w14:textId="1413D967" w:rsidR="006F3DCA" w:rsidRPr="00154F4F" w:rsidRDefault="006F3DCA" w:rsidP="00E106C7">
      <w:pPr>
        <w:shd w:val="clear" w:color="auto" w:fill="F2F2F2" w:themeFill="background1" w:themeFillShade="F2"/>
        <w:spacing w:after="120" w:line="240" w:lineRule="auto"/>
        <w:jc w:val="center"/>
        <w:rPr>
          <w:rFonts w:ascii="Bell MT" w:hAnsi="Bell MT"/>
          <w:bCs/>
          <w:sz w:val="24"/>
          <w:szCs w:val="28"/>
        </w:rPr>
      </w:pPr>
      <w:r w:rsidRPr="00154F4F">
        <w:rPr>
          <w:rFonts w:ascii="Bell MT" w:hAnsi="Bell MT"/>
          <w:b/>
          <w:bCs/>
          <w:sz w:val="24"/>
          <w:szCs w:val="28"/>
        </w:rPr>
        <w:t>Edital 124</w:t>
      </w:r>
      <w:r w:rsidR="00880754" w:rsidRPr="00154F4F">
        <w:rPr>
          <w:rFonts w:ascii="Bell MT" w:hAnsi="Bell MT"/>
          <w:b/>
          <w:bCs/>
          <w:sz w:val="24"/>
          <w:szCs w:val="28"/>
        </w:rPr>
        <w:t>/2024</w:t>
      </w:r>
      <w:r w:rsidRPr="00154F4F">
        <w:rPr>
          <w:rFonts w:ascii="Bell MT" w:hAnsi="Bell MT"/>
          <w:bCs/>
          <w:sz w:val="24"/>
          <w:szCs w:val="28"/>
        </w:rPr>
        <w:t xml:space="preserve"> | </w:t>
      </w:r>
      <w:r w:rsidRPr="00154F4F">
        <w:rPr>
          <w:rFonts w:ascii="Bell MT" w:hAnsi="Bell MT"/>
          <w:b/>
          <w:bCs/>
          <w:sz w:val="24"/>
          <w:szCs w:val="28"/>
        </w:rPr>
        <w:t xml:space="preserve">Portarias nº 610/2024 </w:t>
      </w:r>
      <w:r w:rsidRPr="00154F4F">
        <w:rPr>
          <w:rFonts w:ascii="Bell MT" w:hAnsi="Bell MT"/>
          <w:bCs/>
          <w:sz w:val="24"/>
          <w:szCs w:val="28"/>
        </w:rPr>
        <w:t xml:space="preserve">| </w:t>
      </w:r>
      <w:r w:rsidRPr="00154F4F">
        <w:rPr>
          <w:rFonts w:ascii="Bell MT" w:hAnsi="Bell MT"/>
          <w:b/>
          <w:bCs/>
          <w:sz w:val="24"/>
          <w:szCs w:val="28"/>
        </w:rPr>
        <w:t>Portaria º 611/2024</w:t>
      </w:r>
      <w:r w:rsidRPr="00154F4F">
        <w:rPr>
          <w:rFonts w:ascii="Bell MT" w:hAnsi="Bell MT"/>
          <w:bCs/>
          <w:sz w:val="24"/>
          <w:szCs w:val="28"/>
        </w:rPr>
        <w:t>.</w:t>
      </w:r>
    </w:p>
    <w:p w14:paraId="23755689" w14:textId="77777777" w:rsidR="00880754" w:rsidRPr="009B3DB6" w:rsidRDefault="00880754" w:rsidP="00154F4F">
      <w:pPr>
        <w:spacing w:after="0" w:line="240" w:lineRule="auto"/>
        <w:jc w:val="center"/>
        <w:rPr>
          <w:rFonts w:ascii="Bell MT" w:hAnsi="Bell MT"/>
          <w:bCs/>
          <w:sz w:val="16"/>
          <w:szCs w:val="28"/>
        </w:rPr>
      </w:pPr>
    </w:p>
    <w:p w14:paraId="3919FD7D" w14:textId="1EED08B6" w:rsidR="00AD2E10" w:rsidRPr="00154F4F" w:rsidRDefault="00154F4F" w:rsidP="00154F4F">
      <w:pPr>
        <w:spacing w:after="0" w:line="240" w:lineRule="auto"/>
        <w:jc w:val="center"/>
        <w:rPr>
          <w:rFonts w:ascii="Bell MT" w:hAnsi="Bell MT"/>
          <w:bCs/>
          <w:szCs w:val="28"/>
        </w:rPr>
      </w:pPr>
      <w:r w:rsidRPr="00154F4F">
        <w:rPr>
          <w:rFonts w:ascii="Bell MT" w:hAnsi="Bell MT"/>
          <w:bCs/>
          <w:szCs w:val="28"/>
        </w:rPr>
        <w:t xml:space="preserve">Este é um </w:t>
      </w:r>
      <w:proofErr w:type="spellStart"/>
      <w:r w:rsidRPr="00154F4F">
        <w:rPr>
          <w:rFonts w:ascii="Bell MT" w:hAnsi="Bell MT"/>
          <w:bCs/>
          <w:szCs w:val="28"/>
        </w:rPr>
        <w:t>Enade</w:t>
      </w:r>
      <w:proofErr w:type="spellEnd"/>
      <w:r w:rsidRPr="00154F4F">
        <w:rPr>
          <w:rFonts w:ascii="Bell MT" w:hAnsi="Bell MT"/>
          <w:bCs/>
          <w:szCs w:val="28"/>
        </w:rPr>
        <w:t xml:space="preserve"> dedicado apenas às Licenciaturas, conforme </w:t>
      </w:r>
      <w:r w:rsidR="00880754" w:rsidRPr="00154F4F">
        <w:rPr>
          <w:rFonts w:ascii="Bell MT" w:hAnsi="Bell MT"/>
          <w:b/>
          <w:bCs/>
          <w:szCs w:val="28"/>
        </w:rPr>
        <w:t>Edital 124</w:t>
      </w:r>
      <w:r w:rsidR="00880754" w:rsidRPr="00154F4F">
        <w:rPr>
          <w:rFonts w:ascii="Bell MT" w:hAnsi="Bell MT"/>
          <w:bCs/>
          <w:szCs w:val="28"/>
        </w:rPr>
        <w:t xml:space="preserve">, de 20/07, dispõe sobre as diretrizes, os procedimentos, os prazos e os demais aspectos do </w:t>
      </w:r>
      <w:proofErr w:type="spellStart"/>
      <w:r w:rsidR="00880754" w:rsidRPr="00154F4F">
        <w:rPr>
          <w:rFonts w:ascii="Bell MT" w:hAnsi="Bell MT"/>
          <w:bCs/>
          <w:szCs w:val="28"/>
        </w:rPr>
        <w:t>Enade</w:t>
      </w:r>
      <w:proofErr w:type="spellEnd"/>
      <w:r w:rsidR="00880754" w:rsidRPr="00154F4F">
        <w:rPr>
          <w:rFonts w:ascii="Bell MT" w:hAnsi="Bell MT"/>
          <w:bCs/>
          <w:szCs w:val="28"/>
        </w:rPr>
        <w:t xml:space="preserve"> das Licenciaturas, conforme </w:t>
      </w:r>
      <w:r w:rsidR="00880754" w:rsidRPr="00154F4F">
        <w:rPr>
          <w:rFonts w:ascii="Bell MT" w:hAnsi="Bell MT"/>
          <w:b/>
          <w:bCs/>
          <w:szCs w:val="28"/>
        </w:rPr>
        <w:t>Portarias nº 610</w:t>
      </w:r>
      <w:r w:rsidR="00880754" w:rsidRPr="00154F4F">
        <w:rPr>
          <w:rFonts w:ascii="Bell MT" w:hAnsi="Bell MT"/>
          <w:bCs/>
          <w:szCs w:val="28"/>
        </w:rPr>
        <w:t xml:space="preserve">, de 24/06/2024, e </w:t>
      </w:r>
      <w:r w:rsidR="00880754" w:rsidRPr="00154F4F">
        <w:rPr>
          <w:rFonts w:ascii="Bell MT" w:hAnsi="Bell MT"/>
          <w:b/>
          <w:bCs/>
          <w:szCs w:val="28"/>
        </w:rPr>
        <w:t>nº 611</w:t>
      </w:r>
      <w:r w:rsidR="00880754" w:rsidRPr="00154F4F">
        <w:rPr>
          <w:rFonts w:ascii="Bell MT" w:hAnsi="Bell MT"/>
          <w:bCs/>
          <w:szCs w:val="28"/>
        </w:rPr>
        <w:t>, de 27/06/2024.</w:t>
      </w:r>
    </w:p>
    <w:p w14:paraId="2D9A77C2" w14:textId="77777777" w:rsidR="00880754" w:rsidRPr="00154F4F" w:rsidRDefault="00880754" w:rsidP="00154F4F">
      <w:pPr>
        <w:spacing w:after="0" w:line="240" w:lineRule="auto"/>
        <w:jc w:val="center"/>
        <w:rPr>
          <w:rFonts w:ascii="Bell MT" w:hAnsi="Bell MT"/>
          <w:bCs/>
          <w:szCs w:val="28"/>
        </w:rPr>
      </w:pPr>
    </w:p>
    <w:p w14:paraId="7EB02021" w14:textId="6C123B17" w:rsidR="00154F4F" w:rsidRDefault="00154F4F" w:rsidP="00154F4F">
      <w:pPr>
        <w:spacing w:after="0" w:line="240" w:lineRule="auto"/>
        <w:jc w:val="both"/>
        <w:outlineLvl w:val="5"/>
        <w:rPr>
          <w:rFonts w:ascii="Bell MT" w:eastAsia="Times New Roman" w:hAnsi="Bell MT" w:cstheme="minorHAnsi"/>
          <w:b/>
          <w:bCs/>
          <w:color w:val="002060"/>
          <w:sz w:val="28"/>
          <w:szCs w:val="24"/>
          <w:lang w:eastAsia="pt-BR"/>
        </w:rPr>
      </w:pPr>
    </w:p>
    <w:p w14:paraId="75A89429" w14:textId="754E18F9" w:rsidR="00E51643" w:rsidRPr="00BF190B" w:rsidRDefault="003B6641" w:rsidP="003B6641">
      <w:pPr>
        <w:spacing w:after="120" w:line="240" w:lineRule="auto"/>
        <w:jc w:val="both"/>
        <w:outlineLvl w:val="5"/>
        <w:rPr>
          <w:rFonts w:ascii="Bell MT" w:eastAsia="Times New Roman" w:hAnsi="Bell MT" w:cstheme="minorHAnsi"/>
          <w:b/>
          <w:bCs/>
          <w:color w:val="002060"/>
          <w:sz w:val="28"/>
          <w:szCs w:val="24"/>
          <w:lang w:eastAsia="pt-BR"/>
        </w:rPr>
      </w:pPr>
      <w:r w:rsidRPr="00BF190B">
        <w:rPr>
          <w:rFonts w:ascii="Bell MT" w:eastAsia="Times New Roman" w:hAnsi="Bell MT" w:cstheme="minorHAnsi"/>
          <w:b/>
          <w:bCs/>
          <w:color w:val="002060"/>
          <w:sz w:val="28"/>
          <w:szCs w:val="24"/>
          <w:lang w:eastAsia="pt-BR"/>
        </w:rPr>
        <w:t>Reuniões com as Coordenações de Curso</w:t>
      </w:r>
    </w:p>
    <w:p w14:paraId="5F48DEF1" w14:textId="07318C1B" w:rsidR="00E51643" w:rsidRPr="00E30C1A" w:rsidRDefault="00507420" w:rsidP="003B6641">
      <w:pPr>
        <w:shd w:val="clear" w:color="auto" w:fill="FFFFFF"/>
        <w:spacing w:after="12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As capacitações para o </w:t>
      </w:r>
      <w:proofErr w:type="spellStart"/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>Enade</w:t>
      </w:r>
      <w:proofErr w:type="spellEnd"/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 das </w:t>
      </w:r>
      <w:r w:rsidR="00E51643" w:rsidRPr="00E30C1A"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Licenciatura </w:t>
      </w:r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>ser</w:t>
      </w:r>
      <w:r w:rsidR="001E370A"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ão </w:t>
      </w:r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>on-line</w:t>
      </w:r>
      <w:r w:rsidR="001E370A"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, com as coordenações de Curso, a fim de orientar quanto às inscrições dos estudantes habilitados ao </w:t>
      </w:r>
      <w:proofErr w:type="spellStart"/>
      <w:r w:rsidR="001E370A">
        <w:rPr>
          <w:rFonts w:ascii="Bell MT" w:eastAsia="Times New Roman" w:hAnsi="Bell MT" w:cstheme="minorHAnsi"/>
          <w:bCs/>
          <w:sz w:val="24"/>
          <w:szCs w:val="24"/>
          <w:lang w:eastAsia="pt-BR"/>
        </w:rPr>
        <w:t>Enade</w:t>
      </w:r>
      <w:proofErr w:type="spellEnd"/>
      <w:r w:rsidR="001E370A"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 2024.</w:t>
      </w:r>
      <w:r w:rsidR="003B6641">
        <w:rPr>
          <w:rFonts w:ascii="Bell MT" w:eastAsia="Times New Roman" w:hAnsi="Bell MT" w:cstheme="minorHAnsi"/>
          <w:bCs/>
          <w:sz w:val="24"/>
          <w:szCs w:val="24"/>
          <w:lang w:eastAsia="pt-BR"/>
        </w:rPr>
        <w:t xml:space="preserve"> Os encontros serão realizados por áreas do conhecimento.</w:t>
      </w:r>
    </w:p>
    <w:p w14:paraId="099DB752" w14:textId="77777777" w:rsidR="00E51643" w:rsidRPr="00E30C1A" w:rsidRDefault="00E51643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028E6A42" w14:textId="77777777" w:rsidR="00E51643" w:rsidRPr="00E30C1A" w:rsidRDefault="00E51643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2C8F128F" w14:textId="7F4E48AE" w:rsidR="00E51643" w:rsidRPr="00AD2E10" w:rsidRDefault="00BF190B" w:rsidP="00E51643">
      <w:pPr>
        <w:spacing w:after="0" w:line="240" w:lineRule="auto"/>
        <w:jc w:val="both"/>
        <w:outlineLvl w:val="5"/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</w:pPr>
      <w:r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  <w:t xml:space="preserve">Agenda de Reuniões </w:t>
      </w:r>
      <w:r w:rsidR="00367338"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  <w:t xml:space="preserve">On-line </w:t>
      </w:r>
      <w:r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  <w:t>com as Coordenações</w:t>
      </w:r>
    </w:p>
    <w:p w14:paraId="07C7D4B7" w14:textId="77777777" w:rsidR="00E51643" w:rsidRPr="00E30C1A" w:rsidRDefault="00E51643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tbl>
      <w:tblPr>
        <w:tblStyle w:val="Tabelacomgrade"/>
        <w:tblW w:w="8554" w:type="dxa"/>
        <w:tblLook w:val="04A0" w:firstRow="1" w:lastRow="0" w:firstColumn="1" w:lastColumn="0" w:noHBand="0" w:noVBand="1"/>
      </w:tblPr>
      <w:tblGrid>
        <w:gridCol w:w="3681"/>
        <w:gridCol w:w="1276"/>
        <w:gridCol w:w="3597"/>
      </w:tblGrid>
      <w:tr w:rsidR="003B6641" w:rsidRPr="00E30C1A" w14:paraId="2B2BFCA6" w14:textId="77777777" w:rsidTr="0031013B">
        <w:trPr>
          <w:trHeight w:val="388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8383604" w14:textId="7CD92058" w:rsidR="003B6641" w:rsidRPr="00E30C1A" w:rsidRDefault="003B6641" w:rsidP="00BF190B">
            <w:pPr>
              <w:spacing w:after="0" w:line="240" w:lineRule="auto"/>
              <w:jc w:val="center"/>
              <w:rPr>
                <w:rFonts w:ascii="Bell MT" w:hAnsi="Bell MT" w:cstheme="minorHAnsi"/>
                <w:b/>
                <w:sz w:val="24"/>
                <w:szCs w:val="24"/>
              </w:rPr>
            </w:pPr>
            <w:r>
              <w:rPr>
                <w:rFonts w:ascii="Bell MT" w:hAnsi="Bell MT" w:cstheme="minorHAnsi"/>
                <w:b/>
                <w:sz w:val="24"/>
                <w:szCs w:val="24"/>
              </w:rPr>
              <w:t>Cursos/Áreas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F7D0082" w14:textId="7E87A73A" w:rsidR="003B6641" w:rsidRPr="00E30C1A" w:rsidRDefault="003B6641" w:rsidP="00BF190B">
            <w:pPr>
              <w:spacing w:after="0" w:line="240" w:lineRule="auto"/>
              <w:jc w:val="center"/>
              <w:rPr>
                <w:rFonts w:ascii="Bell MT" w:hAnsi="Bell MT" w:cstheme="minorHAnsi"/>
                <w:b/>
                <w:sz w:val="24"/>
                <w:szCs w:val="24"/>
              </w:rPr>
            </w:pPr>
            <w:r>
              <w:rPr>
                <w:rFonts w:ascii="Bell MT" w:hAnsi="Bell MT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3597" w:type="dxa"/>
            <w:shd w:val="clear" w:color="auto" w:fill="D9D9D9" w:themeFill="background1" w:themeFillShade="D9"/>
            <w:vAlign w:val="center"/>
          </w:tcPr>
          <w:p w14:paraId="398958E3" w14:textId="25B0D3C8" w:rsidR="003B6641" w:rsidRPr="00E30C1A" w:rsidRDefault="003B6641" w:rsidP="00BF190B">
            <w:pPr>
              <w:spacing w:after="0" w:line="240" w:lineRule="auto"/>
              <w:jc w:val="center"/>
              <w:rPr>
                <w:rFonts w:ascii="Bell MT" w:hAnsi="Bell MT" w:cstheme="minorHAnsi"/>
                <w:b/>
                <w:sz w:val="24"/>
                <w:szCs w:val="24"/>
              </w:rPr>
            </w:pPr>
            <w:r>
              <w:rPr>
                <w:rFonts w:ascii="Bell MT" w:hAnsi="Bell MT" w:cstheme="minorHAnsi"/>
                <w:b/>
                <w:sz w:val="24"/>
                <w:szCs w:val="24"/>
              </w:rPr>
              <w:t>Link</w:t>
            </w:r>
          </w:p>
        </w:tc>
      </w:tr>
      <w:tr w:rsidR="003B6641" w:rsidRPr="00E30C1A" w14:paraId="2916B9C0" w14:textId="77777777" w:rsidTr="0031013B">
        <w:trPr>
          <w:trHeight w:val="464"/>
        </w:trPr>
        <w:tc>
          <w:tcPr>
            <w:tcW w:w="3681" w:type="dxa"/>
            <w:vAlign w:val="center"/>
          </w:tcPr>
          <w:p w14:paraId="51882746" w14:textId="5DEE7CEB" w:rsidR="003B6641" w:rsidRPr="00E30C1A" w:rsidRDefault="00152359" w:rsidP="00367338">
            <w:pPr>
              <w:spacing w:after="0" w:line="240" w:lineRule="auto"/>
              <w:rPr>
                <w:rFonts w:ascii="Bell MT" w:hAnsi="Bell MT" w:cstheme="minorHAnsi"/>
                <w:sz w:val="24"/>
                <w:szCs w:val="24"/>
              </w:rPr>
            </w:pPr>
            <w:r>
              <w:rPr>
                <w:rFonts w:ascii="Bell MT" w:hAnsi="Bell MT" w:cstheme="minorHAnsi"/>
                <w:sz w:val="24"/>
                <w:szCs w:val="24"/>
              </w:rPr>
              <w:t>Letras</w:t>
            </w:r>
            <w:r w:rsidR="00617D25">
              <w:rPr>
                <w:rFonts w:ascii="Bell MT" w:hAnsi="Bell MT" w:cstheme="minorHAnsi"/>
                <w:sz w:val="24"/>
                <w:szCs w:val="24"/>
              </w:rPr>
              <w:t>,</w:t>
            </w:r>
            <w:r>
              <w:rPr>
                <w:rFonts w:ascii="Bell MT" w:hAnsi="Bell MT" w:cstheme="minorHAnsi"/>
                <w:sz w:val="24"/>
                <w:szCs w:val="24"/>
              </w:rPr>
              <w:t xml:space="preserve"> Pedagogia</w:t>
            </w:r>
            <w:r w:rsidR="00617D25">
              <w:rPr>
                <w:rFonts w:ascii="Bell MT" w:hAnsi="Bell MT" w:cstheme="minorHAnsi"/>
                <w:sz w:val="24"/>
                <w:szCs w:val="24"/>
              </w:rPr>
              <w:t>, Artes</w:t>
            </w:r>
            <w:r w:rsidR="00367338">
              <w:rPr>
                <w:rFonts w:ascii="Bell MT" w:hAnsi="Bell MT" w:cstheme="minorHAnsi"/>
                <w:sz w:val="24"/>
                <w:szCs w:val="24"/>
              </w:rPr>
              <w:t xml:space="preserve"> Visuais</w:t>
            </w:r>
            <w:r w:rsidR="00104DAA">
              <w:rPr>
                <w:rFonts w:ascii="Bell MT" w:hAnsi="Bell MT" w:cstheme="minorHAnsi"/>
                <w:sz w:val="24"/>
                <w:szCs w:val="24"/>
              </w:rPr>
              <w:t xml:space="preserve">, </w:t>
            </w:r>
          </w:p>
        </w:tc>
        <w:tc>
          <w:tcPr>
            <w:tcW w:w="1276" w:type="dxa"/>
            <w:vAlign w:val="center"/>
          </w:tcPr>
          <w:p w14:paraId="6F578065" w14:textId="1A224DD9" w:rsidR="003B6641" w:rsidRPr="00E30C1A" w:rsidRDefault="001158CB" w:rsidP="00A668FE">
            <w:pPr>
              <w:spacing w:after="0" w:line="240" w:lineRule="auto"/>
              <w:jc w:val="center"/>
              <w:rPr>
                <w:rFonts w:ascii="Bell MT" w:hAnsi="Bell MT" w:cstheme="minorHAnsi"/>
                <w:sz w:val="24"/>
                <w:szCs w:val="24"/>
              </w:rPr>
            </w:pPr>
            <w:r>
              <w:rPr>
                <w:rFonts w:ascii="Bell MT" w:hAnsi="Bell MT" w:cstheme="minorHAnsi"/>
                <w:sz w:val="24"/>
                <w:szCs w:val="24"/>
              </w:rPr>
              <w:t>05</w:t>
            </w:r>
            <w:r w:rsidR="002A7F05">
              <w:rPr>
                <w:rFonts w:ascii="Bell MT" w:hAnsi="Bell MT" w:cstheme="minorHAnsi"/>
                <w:sz w:val="24"/>
                <w:szCs w:val="24"/>
              </w:rPr>
              <w:t>/0</w:t>
            </w:r>
            <w:r>
              <w:rPr>
                <w:rFonts w:ascii="Bell MT" w:hAnsi="Bell MT" w:cstheme="minorHAnsi"/>
                <w:sz w:val="24"/>
                <w:szCs w:val="24"/>
              </w:rPr>
              <w:t>8</w:t>
            </w:r>
          </w:p>
        </w:tc>
        <w:tc>
          <w:tcPr>
            <w:tcW w:w="3597" w:type="dxa"/>
            <w:vAlign w:val="center"/>
          </w:tcPr>
          <w:p w14:paraId="0AE585FA" w14:textId="6B0DF166" w:rsidR="003B6641" w:rsidRPr="00E30C1A" w:rsidRDefault="001158CB" w:rsidP="00BF190B">
            <w:pPr>
              <w:spacing w:after="0" w:line="240" w:lineRule="auto"/>
              <w:rPr>
                <w:rFonts w:ascii="Bell MT" w:hAnsi="Bell MT" w:cstheme="minorHAnsi"/>
                <w:sz w:val="24"/>
                <w:szCs w:val="24"/>
              </w:rPr>
            </w:pPr>
            <w:r w:rsidRPr="001158CB">
              <w:rPr>
                <w:rFonts w:ascii="Bell MT" w:hAnsi="Bell MT" w:cstheme="minorHAnsi"/>
                <w:sz w:val="24"/>
                <w:szCs w:val="24"/>
              </w:rPr>
              <w:t>meet.google.com/</w:t>
            </w:r>
            <w:proofErr w:type="spellStart"/>
            <w:r w:rsidRPr="001158CB">
              <w:rPr>
                <w:rFonts w:ascii="Bell MT" w:hAnsi="Bell MT" w:cstheme="minorHAnsi"/>
                <w:sz w:val="24"/>
                <w:szCs w:val="24"/>
              </w:rPr>
              <w:t>nhg-gowz-hho</w:t>
            </w:r>
            <w:proofErr w:type="spellEnd"/>
            <w:r>
              <w:rPr>
                <w:rFonts w:ascii="Bell MT" w:hAnsi="Bell MT" w:cstheme="minorHAnsi"/>
                <w:sz w:val="24"/>
                <w:szCs w:val="24"/>
              </w:rPr>
              <w:t xml:space="preserve"> </w:t>
            </w:r>
          </w:p>
        </w:tc>
      </w:tr>
      <w:tr w:rsidR="00152359" w:rsidRPr="00E30C1A" w14:paraId="51250CFD" w14:textId="77777777" w:rsidTr="0031013B">
        <w:trPr>
          <w:trHeight w:val="992"/>
        </w:trPr>
        <w:tc>
          <w:tcPr>
            <w:tcW w:w="3681" w:type="dxa"/>
            <w:vAlign w:val="center"/>
          </w:tcPr>
          <w:p w14:paraId="5C3A8A1B" w14:textId="429A6413" w:rsidR="00152359" w:rsidRDefault="002A7F05" w:rsidP="00BF190B">
            <w:pPr>
              <w:spacing w:after="0" w:line="240" w:lineRule="auto"/>
              <w:rPr>
                <w:rFonts w:ascii="Bell MT" w:hAnsi="Bell MT" w:cstheme="minorHAnsi"/>
                <w:sz w:val="24"/>
                <w:szCs w:val="24"/>
              </w:rPr>
            </w:pPr>
            <w:r>
              <w:rPr>
                <w:rFonts w:ascii="Bell MT" w:hAnsi="Bell MT" w:cstheme="minorHAnsi"/>
                <w:sz w:val="24"/>
                <w:szCs w:val="24"/>
              </w:rPr>
              <w:t>Geografia,</w:t>
            </w:r>
            <w:r w:rsidR="00152359">
              <w:rPr>
                <w:rFonts w:ascii="Bell MT" w:hAnsi="Bell MT" w:cstheme="minorHAnsi"/>
                <w:sz w:val="24"/>
                <w:szCs w:val="24"/>
              </w:rPr>
              <w:t xml:space="preserve"> História</w:t>
            </w:r>
            <w:r>
              <w:rPr>
                <w:rFonts w:ascii="Bell MT" w:hAnsi="Bell MT" w:cstheme="minorHAnsi"/>
                <w:sz w:val="24"/>
                <w:szCs w:val="24"/>
              </w:rPr>
              <w:t>, Ciências Biológicas, Educação Física e Matemática</w:t>
            </w:r>
            <w:r w:rsidR="00367338">
              <w:rPr>
                <w:rFonts w:ascii="Bell MT" w:hAnsi="Bell MT" w:cstheme="minorHAnsi"/>
                <w:sz w:val="24"/>
                <w:szCs w:val="24"/>
              </w:rPr>
              <w:t>, Química,</w:t>
            </w:r>
          </w:p>
        </w:tc>
        <w:tc>
          <w:tcPr>
            <w:tcW w:w="1276" w:type="dxa"/>
            <w:vAlign w:val="center"/>
          </w:tcPr>
          <w:p w14:paraId="4CD123E5" w14:textId="70BF5AF3" w:rsidR="00152359" w:rsidRPr="00E30C1A" w:rsidRDefault="001158CB" w:rsidP="00A668FE">
            <w:pPr>
              <w:spacing w:after="0" w:line="240" w:lineRule="auto"/>
              <w:jc w:val="center"/>
              <w:rPr>
                <w:rFonts w:ascii="Bell MT" w:hAnsi="Bell MT" w:cstheme="minorHAnsi"/>
                <w:sz w:val="24"/>
                <w:szCs w:val="24"/>
              </w:rPr>
            </w:pPr>
            <w:r>
              <w:rPr>
                <w:rFonts w:ascii="Bell MT" w:hAnsi="Bell MT" w:cstheme="minorHAnsi"/>
                <w:sz w:val="24"/>
                <w:szCs w:val="24"/>
              </w:rPr>
              <w:t>06</w:t>
            </w:r>
            <w:r w:rsidR="002A7F05">
              <w:rPr>
                <w:rFonts w:ascii="Bell MT" w:hAnsi="Bell MT" w:cstheme="minorHAnsi"/>
                <w:sz w:val="24"/>
                <w:szCs w:val="24"/>
              </w:rPr>
              <w:t>/0</w:t>
            </w:r>
            <w:r>
              <w:rPr>
                <w:rFonts w:ascii="Bell MT" w:hAnsi="Bell MT" w:cstheme="minorHAnsi"/>
                <w:sz w:val="24"/>
                <w:szCs w:val="24"/>
              </w:rPr>
              <w:t>8</w:t>
            </w:r>
          </w:p>
        </w:tc>
        <w:tc>
          <w:tcPr>
            <w:tcW w:w="3597" w:type="dxa"/>
            <w:vAlign w:val="center"/>
          </w:tcPr>
          <w:p w14:paraId="0E5AEC39" w14:textId="234E61FE" w:rsidR="00152359" w:rsidRPr="00E30C1A" w:rsidRDefault="001158CB" w:rsidP="00BF190B">
            <w:pPr>
              <w:spacing w:after="0" w:line="240" w:lineRule="auto"/>
              <w:rPr>
                <w:rFonts w:ascii="Bell MT" w:hAnsi="Bell MT" w:cstheme="minorHAnsi"/>
                <w:sz w:val="24"/>
                <w:szCs w:val="24"/>
              </w:rPr>
            </w:pPr>
            <w:r w:rsidRPr="001158CB">
              <w:rPr>
                <w:rFonts w:ascii="Bell MT" w:hAnsi="Bell MT" w:cstheme="minorHAnsi"/>
                <w:sz w:val="24"/>
                <w:szCs w:val="24"/>
              </w:rPr>
              <w:t>meet.google.com/</w:t>
            </w:r>
            <w:proofErr w:type="spellStart"/>
            <w:r w:rsidRPr="001158CB">
              <w:rPr>
                <w:rFonts w:ascii="Bell MT" w:hAnsi="Bell MT" w:cstheme="minorHAnsi"/>
                <w:sz w:val="24"/>
                <w:szCs w:val="24"/>
              </w:rPr>
              <w:t>uzb</w:t>
            </w:r>
            <w:proofErr w:type="spellEnd"/>
            <w:r w:rsidRPr="001158CB">
              <w:rPr>
                <w:rFonts w:ascii="Bell MT" w:hAnsi="Bell MT" w:cstheme="minorHAnsi"/>
                <w:sz w:val="24"/>
                <w:szCs w:val="24"/>
              </w:rPr>
              <w:t>-</w:t>
            </w:r>
            <w:proofErr w:type="spellStart"/>
            <w:r w:rsidRPr="001158CB">
              <w:rPr>
                <w:rFonts w:ascii="Bell MT" w:hAnsi="Bell MT" w:cstheme="minorHAnsi"/>
                <w:sz w:val="24"/>
                <w:szCs w:val="24"/>
              </w:rPr>
              <w:t>qvwv</w:t>
            </w:r>
            <w:proofErr w:type="spellEnd"/>
            <w:r w:rsidRPr="001158CB">
              <w:rPr>
                <w:rFonts w:ascii="Bell MT" w:hAnsi="Bell MT" w:cstheme="minorHAnsi"/>
                <w:sz w:val="24"/>
                <w:szCs w:val="24"/>
              </w:rPr>
              <w:t>-mia</w:t>
            </w:r>
            <w:r>
              <w:rPr>
                <w:rFonts w:ascii="Bell MT" w:hAnsi="Bell MT" w:cstheme="minorHAnsi"/>
                <w:sz w:val="24"/>
                <w:szCs w:val="24"/>
              </w:rPr>
              <w:t xml:space="preserve"> </w:t>
            </w:r>
          </w:p>
        </w:tc>
      </w:tr>
      <w:tr w:rsidR="006E0ECD" w:rsidRPr="00E30C1A" w14:paraId="1C921814" w14:textId="77777777" w:rsidTr="006E0ECD">
        <w:trPr>
          <w:trHeight w:val="1104"/>
        </w:trPr>
        <w:tc>
          <w:tcPr>
            <w:tcW w:w="8554" w:type="dxa"/>
            <w:gridSpan w:val="3"/>
            <w:vAlign w:val="center"/>
          </w:tcPr>
          <w:p w14:paraId="5013A447" w14:textId="7324C783" w:rsidR="006E0ECD" w:rsidRPr="001158CB" w:rsidRDefault="006E0ECD" w:rsidP="00B76557">
            <w:pPr>
              <w:spacing w:after="0" w:line="240" w:lineRule="auto"/>
              <w:jc w:val="both"/>
              <w:rPr>
                <w:rFonts w:ascii="Bell MT" w:hAnsi="Bell MT" w:cstheme="minorHAnsi"/>
                <w:sz w:val="24"/>
                <w:szCs w:val="24"/>
              </w:rPr>
            </w:pPr>
            <w:r>
              <w:rPr>
                <w:rFonts w:ascii="Bell MT" w:hAnsi="Bell MT" w:cstheme="minorHAnsi"/>
                <w:sz w:val="24"/>
                <w:szCs w:val="24"/>
              </w:rPr>
              <w:t xml:space="preserve">Poderão ser agendas outras reuniões temáticas e/ou com grupos de atores (professores de estágio, supervisores de estágio e estudantes), conforme a necessidade, ao longo do processo de preparação para o </w:t>
            </w:r>
            <w:proofErr w:type="spellStart"/>
            <w:r>
              <w:rPr>
                <w:rFonts w:ascii="Bell MT" w:hAnsi="Bell MT" w:cstheme="minorHAnsi"/>
                <w:sz w:val="24"/>
                <w:szCs w:val="24"/>
              </w:rPr>
              <w:t>Enade</w:t>
            </w:r>
            <w:proofErr w:type="spellEnd"/>
            <w:r>
              <w:rPr>
                <w:rFonts w:ascii="Bell MT" w:hAnsi="Bell MT" w:cstheme="minorHAnsi"/>
                <w:sz w:val="24"/>
                <w:szCs w:val="24"/>
              </w:rPr>
              <w:t xml:space="preserve"> 2024.</w:t>
            </w:r>
            <w:r w:rsidR="0031013B">
              <w:rPr>
                <w:rFonts w:ascii="Bell MT" w:hAnsi="Bell MT" w:cstheme="minorHAnsi"/>
                <w:sz w:val="24"/>
                <w:szCs w:val="24"/>
              </w:rPr>
              <w:t>e</w:t>
            </w:r>
          </w:p>
        </w:tc>
      </w:tr>
    </w:tbl>
    <w:p w14:paraId="67E0CDB2" w14:textId="29AC246D" w:rsidR="00E51643" w:rsidRDefault="00E51643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4BFE3B32" w14:textId="5DD5CA00" w:rsidR="00367338" w:rsidRDefault="00367338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  <w:bookmarkStart w:id="0" w:name="_GoBack"/>
      <w:bookmarkEnd w:id="0"/>
    </w:p>
    <w:p w14:paraId="6DB344D4" w14:textId="77777777" w:rsidR="00367338" w:rsidRDefault="00367338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6159968E" w14:textId="7C185E7E" w:rsidR="00367338" w:rsidRPr="00AD2E10" w:rsidRDefault="00367338" w:rsidP="00367338">
      <w:pPr>
        <w:spacing w:after="0" w:line="240" w:lineRule="auto"/>
        <w:jc w:val="both"/>
        <w:outlineLvl w:val="5"/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</w:pPr>
      <w:r>
        <w:rPr>
          <w:rFonts w:ascii="Bell MT" w:eastAsia="Times New Roman" w:hAnsi="Bell MT" w:cstheme="minorHAnsi"/>
          <w:b/>
          <w:bCs/>
          <w:color w:val="002060"/>
          <w:sz w:val="28"/>
          <w:szCs w:val="24"/>
          <w:u w:val="single"/>
          <w:lang w:eastAsia="pt-BR"/>
        </w:rPr>
        <w:t>Agenda de Reuniões Presenciais com as Coordenações</w:t>
      </w:r>
    </w:p>
    <w:p w14:paraId="44F1C26B" w14:textId="77777777" w:rsidR="00367338" w:rsidRPr="00E30C1A" w:rsidRDefault="00367338" w:rsidP="00367338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022BC4FA" w14:textId="026ACBD1" w:rsidR="00367338" w:rsidRPr="00E30C1A" w:rsidRDefault="00367338" w:rsidP="00367338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  <w:r>
        <w:rPr>
          <w:rFonts w:ascii="Bell MT" w:eastAsia="Times New Roman" w:hAnsi="Bell MT" w:cstheme="minorHAnsi"/>
          <w:bCs/>
          <w:sz w:val="24"/>
          <w:szCs w:val="24"/>
          <w:lang w:eastAsia="pt-BR"/>
        </w:rPr>
        <w:t>Agenda a ser combinada, posteriormente, em diálogo com as Faculdades e Campus.</w:t>
      </w:r>
    </w:p>
    <w:p w14:paraId="568FAFD6" w14:textId="77777777" w:rsidR="00367338" w:rsidRPr="00E30C1A" w:rsidRDefault="00367338" w:rsidP="00E51643">
      <w:pPr>
        <w:shd w:val="clear" w:color="auto" w:fill="FFFFFF"/>
        <w:spacing w:after="0" w:line="240" w:lineRule="auto"/>
        <w:jc w:val="both"/>
        <w:outlineLvl w:val="5"/>
        <w:rPr>
          <w:rFonts w:ascii="Bell MT" w:eastAsia="Times New Roman" w:hAnsi="Bell MT" w:cstheme="minorHAnsi"/>
          <w:bCs/>
          <w:sz w:val="24"/>
          <w:szCs w:val="24"/>
          <w:lang w:eastAsia="pt-BR"/>
        </w:rPr>
      </w:pPr>
    </w:p>
    <w:p w14:paraId="3640026D" w14:textId="11646943" w:rsidR="00E51643" w:rsidRDefault="00E51643" w:rsidP="00E51643">
      <w:pPr>
        <w:spacing w:after="0" w:line="240" w:lineRule="auto"/>
        <w:rPr>
          <w:rFonts w:ascii="Bell MT" w:hAnsi="Bell MT" w:cstheme="minorHAnsi"/>
          <w:sz w:val="24"/>
          <w:szCs w:val="24"/>
        </w:rPr>
      </w:pPr>
    </w:p>
    <w:p w14:paraId="5426E6B6" w14:textId="77777777" w:rsidR="00367338" w:rsidRDefault="00367338" w:rsidP="00E51643">
      <w:pPr>
        <w:spacing w:after="0" w:line="240" w:lineRule="auto"/>
        <w:rPr>
          <w:rFonts w:ascii="Bell MT" w:hAnsi="Bell MT" w:cstheme="minorHAnsi"/>
          <w:sz w:val="24"/>
          <w:szCs w:val="24"/>
        </w:rPr>
      </w:pPr>
    </w:p>
    <w:p w14:paraId="26AB1EBA" w14:textId="0513B75A" w:rsidR="00E51643" w:rsidRDefault="00BF190B" w:rsidP="00BF190B">
      <w:pPr>
        <w:pStyle w:val="Ttulo2"/>
        <w:shd w:val="clear" w:color="auto" w:fill="FFFFFF"/>
        <w:spacing w:before="0" w:after="120" w:line="240" w:lineRule="auto"/>
        <w:textAlignment w:val="baseline"/>
        <w:rPr>
          <w:rFonts w:ascii="Bell MT" w:hAnsi="Bell MT" w:cstheme="minorHAnsi"/>
          <w:b/>
          <w:color w:val="002060"/>
          <w:sz w:val="24"/>
          <w:szCs w:val="24"/>
        </w:rPr>
      </w:pPr>
      <w:r w:rsidRPr="00E41D7F">
        <w:rPr>
          <w:rFonts w:ascii="Bell MT" w:hAnsi="Bell MT" w:cstheme="minorHAnsi"/>
          <w:b/>
          <w:color w:val="002060"/>
          <w:sz w:val="24"/>
          <w:szCs w:val="24"/>
        </w:rPr>
        <w:t>INFORME</w:t>
      </w:r>
      <w:r w:rsidR="00456F91">
        <w:rPr>
          <w:rFonts w:ascii="Bell MT" w:hAnsi="Bell MT" w:cstheme="minorHAnsi"/>
          <w:b/>
          <w:color w:val="002060"/>
          <w:sz w:val="24"/>
          <w:szCs w:val="24"/>
        </w:rPr>
        <w:t>S</w:t>
      </w:r>
      <w:r w:rsidRPr="00E41D7F">
        <w:rPr>
          <w:rFonts w:ascii="Bell MT" w:hAnsi="Bell MT" w:cstheme="minorHAnsi"/>
          <w:b/>
          <w:color w:val="002060"/>
          <w:sz w:val="24"/>
          <w:szCs w:val="24"/>
        </w:rPr>
        <w:t xml:space="preserve"> PROEG UNEMAT </w:t>
      </w:r>
      <w:r>
        <w:rPr>
          <w:rFonts w:ascii="Bell MT" w:hAnsi="Bell MT" w:cstheme="minorHAnsi"/>
          <w:b/>
          <w:color w:val="002060"/>
          <w:sz w:val="24"/>
          <w:szCs w:val="24"/>
        </w:rPr>
        <w:t>– r</w:t>
      </w:r>
      <w:r w:rsidR="001E370A" w:rsidRPr="00E41D7F">
        <w:rPr>
          <w:rFonts w:ascii="Bell MT" w:hAnsi="Bell MT" w:cstheme="minorHAnsi"/>
          <w:b/>
          <w:color w:val="002060"/>
          <w:sz w:val="24"/>
          <w:szCs w:val="24"/>
        </w:rPr>
        <w:t>ecomendamos a leitura</w:t>
      </w:r>
      <w:r>
        <w:rPr>
          <w:rFonts w:ascii="Bell MT" w:hAnsi="Bell MT" w:cstheme="minorHAnsi"/>
          <w:b/>
          <w:color w:val="002060"/>
          <w:sz w:val="24"/>
          <w:szCs w:val="24"/>
        </w:rPr>
        <w:t>:</w:t>
      </w:r>
    </w:p>
    <w:p w14:paraId="14D0922C" w14:textId="44942216" w:rsidR="00BF190B" w:rsidRDefault="00BF190B" w:rsidP="00BF190B">
      <w:pPr>
        <w:spacing w:after="120" w:line="240" w:lineRule="auto"/>
        <w:rPr>
          <w:rFonts w:ascii="Bell MT" w:hAnsi="Bell MT" w:cstheme="minorHAnsi"/>
          <w:color w:val="002060"/>
          <w:sz w:val="24"/>
          <w:szCs w:val="24"/>
        </w:rPr>
      </w:pPr>
      <w:r>
        <w:rPr>
          <w:rFonts w:ascii="Bell MT" w:hAnsi="Bell MT" w:cstheme="minorHAnsi"/>
          <w:b/>
          <w:color w:val="002060"/>
          <w:sz w:val="24"/>
          <w:szCs w:val="24"/>
        </w:rPr>
        <w:t xml:space="preserve">01 </w:t>
      </w:r>
      <w:r w:rsidRPr="00BF190B">
        <w:rPr>
          <w:rFonts w:ascii="Bell MT" w:hAnsi="Bell MT" w:cstheme="minorHAnsi"/>
          <w:color w:val="002060"/>
          <w:sz w:val="24"/>
          <w:szCs w:val="24"/>
        </w:rPr>
        <w:t xml:space="preserve">– Principais informações sobre o </w:t>
      </w:r>
      <w:proofErr w:type="spellStart"/>
      <w:r w:rsidRPr="00BF190B">
        <w:rPr>
          <w:rFonts w:ascii="Bell MT" w:hAnsi="Bell MT" w:cstheme="minorHAnsi"/>
          <w:color w:val="002060"/>
          <w:sz w:val="24"/>
          <w:szCs w:val="24"/>
        </w:rPr>
        <w:t>Enade</w:t>
      </w:r>
      <w:proofErr w:type="spellEnd"/>
      <w:r w:rsidRPr="00BF190B">
        <w:rPr>
          <w:rFonts w:ascii="Bell MT" w:hAnsi="Bell MT" w:cstheme="minorHAnsi"/>
          <w:color w:val="002060"/>
          <w:sz w:val="24"/>
          <w:szCs w:val="24"/>
        </w:rPr>
        <w:t xml:space="preserve"> 2024</w:t>
      </w:r>
    </w:p>
    <w:p w14:paraId="412D28F2" w14:textId="01EC7BB7" w:rsidR="00BF190B" w:rsidRPr="00BF190B" w:rsidRDefault="00BF190B" w:rsidP="00BF190B">
      <w:pPr>
        <w:spacing w:after="120" w:line="240" w:lineRule="auto"/>
      </w:pPr>
      <w:r>
        <w:rPr>
          <w:rFonts w:ascii="Bell MT" w:hAnsi="Bell MT" w:cstheme="minorHAnsi"/>
          <w:b/>
          <w:color w:val="002060"/>
          <w:sz w:val="24"/>
          <w:szCs w:val="24"/>
        </w:rPr>
        <w:t xml:space="preserve">02 </w:t>
      </w:r>
      <w:r w:rsidRPr="00BF190B">
        <w:rPr>
          <w:rFonts w:ascii="Bell MT" w:hAnsi="Bell MT" w:cstheme="minorHAnsi"/>
          <w:color w:val="002060"/>
          <w:sz w:val="24"/>
          <w:szCs w:val="24"/>
        </w:rPr>
        <w:t xml:space="preserve">– </w:t>
      </w:r>
      <w:r>
        <w:rPr>
          <w:rFonts w:ascii="Bell MT" w:hAnsi="Bell MT" w:cstheme="minorHAnsi"/>
          <w:color w:val="002060"/>
          <w:sz w:val="24"/>
          <w:szCs w:val="24"/>
        </w:rPr>
        <w:t xml:space="preserve">Cursos Participantes – todas as Licenciaturas </w:t>
      </w:r>
    </w:p>
    <w:p w14:paraId="0043B96D" w14:textId="77777777" w:rsidR="00BF190B" w:rsidRPr="00BF190B" w:rsidRDefault="00BF190B" w:rsidP="00BF190B"/>
    <w:p w14:paraId="51D1A556" w14:textId="77777777" w:rsidR="00BF190B" w:rsidRPr="00BF190B" w:rsidRDefault="00BF190B" w:rsidP="00BF190B"/>
    <w:sectPr w:rsidR="00BF190B" w:rsidRPr="00BF190B" w:rsidSect="005C4093">
      <w:headerReference w:type="default" r:id="rId8"/>
      <w:footerReference w:type="default" r:id="rId9"/>
      <w:pgSz w:w="11906" w:h="16838"/>
      <w:pgMar w:top="567" w:right="1701" w:bottom="567" w:left="1701" w:header="283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22A31" w14:textId="77777777" w:rsidR="00C10A02" w:rsidRDefault="00C10A02" w:rsidP="00B47E16">
      <w:pPr>
        <w:spacing w:after="0" w:line="240" w:lineRule="auto"/>
      </w:pPr>
      <w:r>
        <w:separator/>
      </w:r>
    </w:p>
  </w:endnote>
  <w:endnote w:type="continuationSeparator" w:id="0">
    <w:p w14:paraId="6D512F5A" w14:textId="77777777" w:rsidR="00C10A02" w:rsidRDefault="00C10A02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F47B6" w14:textId="657A4E85" w:rsidR="005C4093" w:rsidRDefault="00BF5F5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BE5FB" wp14:editId="68C58C40">
              <wp:simplePos x="0" y="0"/>
              <wp:positionH relativeFrom="column">
                <wp:posOffset>-699135</wp:posOffset>
              </wp:positionH>
              <wp:positionV relativeFrom="paragraph">
                <wp:posOffset>103505</wp:posOffset>
              </wp:positionV>
              <wp:extent cx="3705225" cy="771525"/>
              <wp:effectExtent l="0" t="0" r="0" b="0"/>
              <wp:wrapNone/>
              <wp:docPr id="198012390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46033A" w14:textId="77777777" w:rsidR="00BF5F5F" w:rsidRPr="00BF5F5F" w:rsidRDefault="00BF5F5F" w:rsidP="00BF5F5F">
                          <w:pPr>
                            <w:pStyle w:val="Rodap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F5F5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Assessoria de Gestão Políticas Educacionais – APE </w:t>
                          </w:r>
                        </w:p>
                        <w:p w14:paraId="69B365DD" w14:textId="08F6A3B6" w:rsidR="005C4093" w:rsidRPr="00BF5F5F" w:rsidRDefault="00BF5F5F" w:rsidP="00BF5F5F">
                          <w:pPr>
                            <w:pStyle w:val="Rodap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F5F5F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Diretoria de Gestão de Regulação no Ensino Superior</w:t>
                          </w:r>
                        </w:p>
                        <w:p w14:paraId="2257C5D3" w14:textId="77777777" w:rsidR="005C4093" w:rsidRPr="00BF5F5F" w:rsidRDefault="005C4093" w:rsidP="005C4093">
                          <w:pPr>
                            <w:pStyle w:val="Rodap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F5F5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</w:rPr>
                            <w:t>Endereço Av. Tancredo Neves, 1095, CEP: 78.200-000, Cáceres, MT</w:t>
                          </w:r>
                        </w:p>
                        <w:p w14:paraId="1C4CF0C4" w14:textId="75084F64" w:rsidR="005C4093" w:rsidRPr="00BF5F5F" w:rsidRDefault="005C4093" w:rsidP="005C4093">
                          <w:pPr>
                            <w:pStyle w:val="Rodap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BF5F5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Tel/PABX: </w:t>
                          </w:r>
                          <w:r w:rsidR="001E568B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(65) 3221-0035 – </w:t>
                          </w:r>
                          <w:proofErr w:type="spellStart"/>
                          <w:r w:rsidR="001E568B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Cel</w:t>
                          </w:r>
                          <w:proofErr w:type="spellEnd"/>
                          <w:r w:rsidR="001E568B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BF5F5F" w:rsidRPr="00BF5F5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(65) 98120-0083</w:t>
                          </w:r>
                        </w:p>
                        <w:p w14:paraId="4EBD631F" w14:textId="2EC5D66F" w:rsidR="005C4093" w:rsidRPr="00BF5F5F" w:rsidRDefault="005C4093" w:rsidP="002D249F">
                          <w:pPr>
                            <w:pStyle w:val="western"/>
                            <w:spacing w:before="0" w:beforeAutospacing="0" w:after="0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BF5F5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www.unemat.br – Email:</w:t>
                          </w:r>
                          <w:r w:rsidR="00BF5F5F" w:rsidRPr="00BF5F5F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ape@unemat.br | regulacao@unemat.br</w:t>
                          </w:r>
                        </w:p>
                        <w:p w14:paraId="4E25671C" w14:textId="77777777" w:rsidR="005C4093" w:rsidRPr="005C4093" w:rsidRDefault="005C409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C2BE5F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5.05pt;margin-top:8.15pt;width:291.7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" filled="f" stroked="f" strokeweight=".5pt">
              <v:textbox>
                <w:txbxContent>
                  <w:p w14:paraId="3046033A" w14:textId="77777777" w:rsidR="00BF5F5F" w:rsidRPr="00BF5F5F" w:rsidRDefault="00BF5F5F" w:rsidP="00BF5F5F">
                    <w:pPr>
                      <w:pStyle w:val="Rodap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F5F5F"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Assessoria de Gestão Políticas Educacionais – APE </w:t>
                    </w:r>
                  </w:p>
                  <w:p w14:paraId="69B365DD" w14:textId="08F6A3B6" w:rsidR="005C4093" w:rsidRPr="00BF5F5F" w:rsidRDefault="00BF5F5F" w:rsidP="00BF5F5F">
                    <w:pPr>
                      <w:pStyle w:val="Rodap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F5F5F"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Diretoria de Gestão de Regulação no Ensino Superior</w:t>
                    </w:r>
                  </w:p>
                  <w:p w14:paraId="2257C5D3" w14:textId="77777777" w:rsidR="005C4093" w:rsidRPr="00BF5F5F" w:rsidRDefault="005C4093" w:rsidP="005C4093">
                    <w:pPr>
                      <w:pStyle w:val="Rodap"/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</w:rPr>
                    </w:pPr>
                    <w:r w:rsidRPr="00BF5F5F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</w:rPr>
                      <w:t>Endereço Av. Tancredo Neves, 1095, CEP: 78.200-000, Cáceres, MT</w:t>
                    </w:r>
                  </w:p>
                  <w:p w14:paraId="1C4CF0C4" w14:textId="75084F64" w:rsidR="005C4093" w:rsidRPr="00BF5F5F" w:rsidRDefault="005C4093" w:rsidP="005C4093">
                    <w:pPr>
                      <w:pStyle w:val="Rodap"/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BF5F5F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Tel/PABX: </w:t>
                    </w:r>
                    <w:r w:rsidR="001E568B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(65) 3221-0035 – </w:t>
                    </w:r>
                    <w:proofErr w:type="spellStart"/>
                    <w:r w:rsidR="001E568B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>Cel</w:t>
                    </w:r>
                    <w:proofErr w:type="spellEnd"/>
                    <w:r w:rsidR="001E568B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>:</w:t>
                    </w:r>
                    <w:r w:rsidR="00BF5F5F" w:rsidRPr="00BF5F5F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(65) 98120-0083</w:t>
                    </w:r>
                  </w:p>
                  <w:p w14:paraId="4EBD631F" w14:textId="2EC5D66F" w:rsidR="005C4093" w:rsidRPr="00BF5F5F" w:rsidRDefault="005C4093" w:rsidP="002D249F">
                    <w:pPr>
                      <w:pStyle w:val="western"/>
                      <w:spacing w:before="0" w:beforeAutospacing="0" w:after="0"/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BF5F5F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>www.unemat.br – Email:</w:t>
                    </w:r>
                    <w:r w:rsidR="00BF5F5F" w:rsidRPr="00BF5F5F">
                      <w:rPr>
                        <w:rFonts w:asciiTheme="minorHAnsi" w:hAnsiTheme="minorHAnsi" w:cstheme="minorHAnsi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ape@unemat.br | regulacao@unemat.br</w:t>
                    </w:r>
                  </w:p>
                  <w:p w14:paraId="4E25671C" w14:textId="77777777" w:rsidR="005C4093" w:rsidRPr="005C4093" w:rsidRDefault="005C409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2D249F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8B83341" wp14:editId="4EB3E379">
          <wp:simplePos x="0" y="0"/>
          <wp:positionH relativeFrom="column">
            <wp:posOffset>-1061086</wp:posOffset>
          </wp:positionH>
          <wp:positionV relativeFrom="line">
            <wp:posOffset>-1144270</wp:posOffset>
          </wp:positionV>
          <wp:extent cx="7516213" cy="2199005"/>
          <wp:effectExtent l="0" t="0" r="8890" b="0"/>
          <wp:wrapNone/>
          <wp:docPr id="351600841" name="Imagem 3" descr="Uma imagem contendo 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600841" name="Imagem 3" descr="Uma imagem contendo Interface gráfica do usuári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386" cy="2202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8A8B9" w14:textId="77777777" w:rsidR="00C10A02" w:rsidRDefault="00C10A02" w:rsidP="00B47E16">
      <w:pPr>
        <w:spacing w:after="0" w:line="240" w:lineRule="auto"/>
      </w:pPr>
      <w:r>
        <w:separator/>
      </w:r>
    </w:p>
  </w:footnote>
  <w:footnote w:type="continuationSeparator" w:id="0">
    <w:p w14:paraId="7C29FB75" w14:textId="77777777" w:rsidR="00C10A02" w:rsidRDefault="00C10A02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49636C68" w14:textId="77777777" w:rsidTr="00B42B38">
      <w:trPr>
        <w:trHeight w:val="1431"/>
      </w:trPr>
      <w:tc>
        <w:tcPr>
          <w:tcW w:w="1276" w:type="dxa"/>
        </w:tcPr>
        <w:p w14:paraId="521C51AB" w14:textId="77777777"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15B3FD1" wp14:editId="34AC1DAD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854594175" name="Imagem 85459417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2375FCB1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006BD78A" w14:textId="77777777"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14:paraId="44387651" w14:textId="77777777"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451FC935" w14:textId="77777777"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6F76DC01" w14:textId="0DDFC92E" w:rsidR="005A74D3" w:rsidRPr="006A54A4" w:rsidRDefault="00BF5F5F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14:paraId="3DE305D4" w14:textId="77777777"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49FB4D24" wp14:editId="48CB2902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885140489" name="Imagem 885140489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642BC2F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9625B46"/>
    <w:multiLevelType w:val="hybridMultilevel"/>
    <w:tmpl w:val="898EA1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42A"/>
    <w:rsid w:val="00076668"/>
    <w:rsid w:val="0008525B"/>
    <w:rsid w:val="00086989"/>
    <w:rsid w:val="000A1689"/>
    <w:rsid w:val="000A41A3"/>
    <w:rsid w:val="000B5262"/>
    <w:rsid w:val="000B5490"/>
    <w:rsid w:val="000C12D3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04DAA"/>
    <w:rsid w:val="00113B2F"/>
    <w:rsid w:val="001149DD"/>
    <w:rsid w:val="001158CB"/>
    <w:rsid w:val="0012028A"/>
    <w:rsid w:val="0012461E"/>
    <w:rsid w:val="00131C03"/>
    <w:rsid w:val="0013475D"/>
    <w:rsid w:val="00135F7D"/>
    <w:rsid w:val="001422A5"/>
    <w:rsid w:val="00144663"/>
    <w:rsid w:val="00147DE4"/>
    <w:rsid w:val="00152359"/>
    <w:rsid w:val="00154F4F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370A"/>
    <w:rsid w:val="001E568B"/>
    <w:rsid w:val="001E5E64"/>
    <w:rsid w:val="001F01F5"/>
    <w:rsid w:val="001F263E"/>
    <w:rsid w:val="001F4B1A"/>
    <w:rsid w:val="00214CAC"/>
    <w:rsid w:val="00214EA9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A7F05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D249F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013B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67338"/>
    <w:rsid w:val="003760EA"/>
    <w:rsid w:val="00376E32"/>
    <w:rsid w:val="003824F4"/>
    <w:rsid w:val="003829A6"/>
    <w:rsid w:val="00386AB0"/>
    <w:rsid w:val="00391EF7"/>
    <w:rsid w:val="003A3985"/>
    <w:rsid w:val="003B4F45"/>
    <w:rsid w:val="003B6641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02231"/>
    <w:rsid w:val="004100B5"/>
    <w:rsid w:val="00415F19"/>
    <w:rsid w:val="004175CA"/>
    <w:rsid w:val="00440405"/>
    <w:rsid w:val="004415EC"/>
    <w:rsid w:val="00444ABF"/>
    <w:rsid w:val="00444BAA"/>
    <w:rsid w:val="004456A0"/>
    <w:rsid w:val="00445F04"/>
    <w:rsid w:val="00446F01"/>
    <w:rsid w:val="0045317B"/>
    <w:rsid w:val="00456BBF"/>
    <w:rsid w:val="00456F91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4624"/>
    <w:rsid w:val="004D6AB1"/>
    <w:rsid w:val="004E09AF"/>
    <w:rsid w:val="004E3FE4"/>
    <w:rsid w:val="004F404D"/>
    <w:rsid w:val="004F5BC3"/>
    <w:rsid w:val="004F6200"/>
    <w:rsid w:val="00500816"/>
    <w:rsid w:val="005038B9"/>
    <w:rsid w:val="00504AF8"/>
    <w:rsid w:val="00507420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09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17D25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67BDD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9777C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0ECD"/>
    <w:rsid w:val="006E1C0A"/>
    <w:rsid w:val="006F3DC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3676"/>
    <w:rsid w:val="00755842"/>
    <w:rsid w:val="0076268B"/>
    <w:rsid w:val="007724E7"/>
    <w:rsid w:val="007742CC"/>
    <w:rsid w:val="0077760B"/>
    <w:rsid w:val="007804A7"/>
    <w:rsid w:val="007865A7"/>
    <w:rsid w:val="00786D68"/>
    <w:rsid w:val="007971FF"/>
    <w:rsid w:val="007A38EA"/>
    <w:rsid w:val="007A7C0C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51B"/>
    <w:rsid w:val="00824A5F"/>
    <w:rsid w:val="00827403"/>
    <w:rsid w:val="008306EC"/>
    <w:rsid w:val="00831160"/>
    <w:rsid w:val="00840651"/>
    <w:rsid w:val="00844E5F"/>
    <w:rsid w:val="008457C2"/>
    <w:rsid w:val="00845977"/>
    <w:rsid w:val="008469BE"/>
    <w:rsid w:val="008469F9"/>
    <w:rsid w:val="00846EF1"/>
    <w:rsid w:val="00847B6F"/>
    <w:rsid w:val="008624D2"/>
    <w:rsid w:val="00862BBD"/>
    <w:rsid w:val="00870C2B"/>
    <w:rsid w:val="00873FBB"/>
    <w:rsid w:val="008751C7"/>
    <w:rsid w:val="00876A38"/>
    <w:rsid w:val="00880754"/>
    <w:rsid w:val="008837F9"/>
    <w:rsid w:val="00884285"/>
    <w:rsid w:val="0088596C"/>
    <w:rsid w:val="0088612A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474D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4C8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56AA9"/>
    <w:rsid w:val="00957D6C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3DB6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668FE"/>
    <w:rsid w:val="00A731DB"/>
    <w:rsid w:val="00A74D12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2E10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76557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190B"/>
    <w:rsid w:val="00BF3044"/>
    <w:rsid w:val="00BF37B1"/>
    <w:rsid w:val="00BF5F5F"/>
    <w:rsid w:val="00C00936"/>
    <w:rsid w:val="00C011A4"/>
    <w:rsid w:val="00C0665D"/>
    <w:rsid w:val="00C10A02"/>
    <w:rsid w:val="00C166E1"/>
    <w:rsid w:val="00C2003F"/>
    <w:rsid w:val="00C2183F"/>
    <w:rsid w:val="00C23629"/>
    <w:rsid w:val="00C23999"/>
    <w:rsid w:val="00C242BD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D4B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5CB8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1EC4"/>
    <w:rsid w:val="00DF57F4"/>
    <w:rsid w:val="00E03D7E"/>
    <w:rsid w:val="00E064A6"/>
    <w:rsid w:val="00E106C7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1D7F"/>
    <w:rsid w:val="00E42597"/>
    <w:rsid w:val="00E44386"/>
    <w:rsid w:val="00E447C4"/>
    <w:rsid w:val="00E4634E"/>
    <w:rsid w:val="00E51643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3F1B"/>
    <w:rsid w:val="00EF4D05"/>
    <w:rsid w:val="00EF6C3F"/>
    <w:rsid w:val="00EF7151"/>
    <w:rsid w:val="00F00D76"/>
    <w:rsid w:val="00F01739"/>
    <w:rsid w:val="00F0629E"/>
    <w:rsid w:val="00F06F07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25951820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nhideWhenUsed/>
    <w:qFormat/>
    <w:locked/>
    <w:rsid w:val="006F3D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6F3D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PargrafodaLista">
    <w:name w:val="List Paragraph"/>
    <w:basedOn w:val="Normal"/>
    <w:uiPriority w:val="34"/>
    <w:qFormat/>
    <w:rsid w:val="00154F4F"/>
    <w:pPr>
      <w:spacing w:after="0"/>
      <w:ind w:left="720"/>
      <w:contextualSpacing/>
    </w:pPr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14ADA-EE96-4417-BEAA-BC460BA7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193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MARA LUCIA MARTINS RODRIGUES</cp:lastModifiedBy>
  <cp:revision>22</cp:revision>
  <cp:lastPrinted>2024-07-26T19:35:00Z</cp:lastPrinted>
  <dcterms:created xsi:type="dcterms:W3CDTF">2024-07-26T19:40:00Z</dcterms:created>
  <dcterms:modified xsi:type="dcterms:W3CDTF">2024-07-31T15:50:00Z</dcterms:modified>
</cp:coreProperties>
</file>